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3483" w:rsidRDefault="00BE3483" w:rsidP="00BE348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653993087" r:id="rId9"/>
        </w:object>
      </w:r>
    </w:p>
    <w:p w:rsidR="00BE3483" w:rsidRDefault="00BE3483" w:rsidP="00BE348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BE3483" w:rsidRDefault="00BE3483" w:rsidP="00BE348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BE3483" w:rsidRDefault="00BE3483" w:rsidP="00BE348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E3483" w:rsidRDefault="003B71EB" w:rsidP="00BE348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>Р</w:t>
      </w:r>
      <w:r w:rsidR="00BE3483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 А </w:t>
      </w: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>С П О Р Я Ж</w:t>
      </w:r>
      <w:r w:rsidR="00BE3483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 Е Н И Е </w:t>
      </w:r>
    </w:p>
    <w:p w:rsidR="00BE3483" w:rsidRDefault="00BE3483" w:rsidP="00B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3483" w:rsidRDefault="00BE3483" w:rsidP="00BE3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83" w:rsidRPr="00C64F59" w:rsidRDefault="00546522" w:rsidP="00BE3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E348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4F59" w:rsidRPr="00C64F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C6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C64F59" w:rsidRPr="00C64F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BE3483" w:rsidRPr="005C4768" w:rsidRDefault="00BE3483" w:rsidP="00BE3483">
      <w:pPr>
        <w:ind w:right="3969"/>
        <w:jc w:val="both"/>
        <w:rPr>
          <w:rFonts w:ascii="Times New Roman" w:hAnsi="Times New Roman" w:cs="Times New Roman"/>
          <w:sz w:val="16"/>
          <w:szCs w:val="16"/>
        </w:rPr>
      </w:pPr>
    </w:p>
    <w:p w:rsidR="002E68AC" w:rsidRDefault="00BE3483" w:rsidP="009232E1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6A636F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</w:t>
      </w:r>
      <w:r w:rsidR="002E68AC">
        <w:rPr>
          <w:rFonts w:ascii="Times New Roman" w:hAnsi="Times New Roman" w:cs="Times New Roman"/>
          <w:sz w:val="28"/>
          <w:szCs w:val="28"/>
        </w:rPr>
        <w:t>информационных</w:t>
      </w:r>
      <w:r w:rsidRPr="006A636F">
        <w:rPr>
          <w:rFonts w:ascii="Times New Roman" w:hAnsi="Times New Roman" w:cs="Times New Roman"/>
          <w:sz w:val="28"/>
          <w:szCs w:val="28"/>
        </w:rPr>
        <w:t xml:space="preserve"> материалов на территории избирательных участков Монастырщинского района Смоленской области</w:t>
      </w:r>
      <w:r w:rsidR="00FA3B33" w:rsidRPr="006A63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</w:t>
      </w:r>
      <w:r w:rsidR="002E68A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общероссийского голосования по поправкам в Конституцию Российской Федерации</w:t>
      </w:r>
    </w:p>
    <w:p w:rsidR="00FF0A34" w:rsidRDefault="00FF5ECF" w:rsidP="009232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EC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Президента Российской Федерации </w:t>
      </w:r>
      <w:r w:rsidRPr="00FF5ECF">
        <w:rPr>
          <w:rFonts w:ascii="Times New Roman" w:hAnsi="Times New Roman" w:cs="Times New Roman"/>
          <w:sz w:val="28"/>
          <w:szCs w:val="28"/>
        </w:rPr>
        <w:br/>
        <w:t xml:space="preserve">от 14 февраля 2020 года № 32-рп, Указом Президента Российской Федерации </w:t>
      </w:r>
      <w:r w:rsidRPr="00FF5ECF">
        <w:rPr>
          <w:rFonts w:ascii="Times New Roman" w:hAnsi="Times New Roman" w:cs="Times New Roman"/>
          <w:sz w:val="28"/>
          <w:szCs w:val="28"/>
        </w:rPr>
        <w:br/>
        <w:t xml:space="preserve">от 1 июня 2020 года № 354 «Об определении даты проведения общероссийского голосования по вопросу одобрения изменений в Конституцию Российской Федерации», </w:t>
      </w:r>
      <w:r w:rsidR="00FF0A34" w:rsidRPr="00566193">
        <w:rPr>
          <w:rFonts w:ascii="Times New Roman" w:hAnsi="Times New Roman" w:cs="Times New Roman"/>
          <w:sz w:val="28"/>
          <w:szCs w:val="28"/>
        </w:rPr>
        <w:t>постановлени</w:t>
      </w:r>
      <w:r w:rsidR="00FF0A34">
        <w:rPr>
          <w:rFonts w:ascii="Times New Roman" w:hAnsi="Times New Roman" w:cs="Times New Roman"/>
          <w:sz w:val="28"/>
          <w:szCs w:val="28"/>
        </w:rPr>
        <w:t>ем</w:t>
      </w:r>
      <w:r w:rsidR="00FF0A34" w:rsidRPr="00566193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</w:t>
      </w:r>
      <w:r w:rsidR="00FF0A34">
        <w:rPr>
          <w:rFonts w:ascii="Times New Roman" w:hAnsi="Times New Roman" w:cs="Times New Roman"/>
          <w:sz w:val="28"/>
          <w:szCs w:val="28"/>
        </w:rPr>
        <w:t>от 01.06.2020 № 312 «</w:t>
      </w:r>
      <w:r w:rsidR="00F82145" w:rsidRPr="00F82145">
        <w:rPr>
          <w:rFonts w:ascii="Times New Roman" w:hAnsi="Times New Roman" w:cs="Times New Roman"/>
          <w:bCs/>
          <w:sz w:val="28"/>
          <w:szCs w:val="28"/>
        </w:rPr>
        <w:t xml:space="preserve">О мерах по обеспечению на территории Смоленской области конституционных прав граждан Российской Федерации  при </w:t>
      </w:r>
      <w:r w:rsidR="00F82145" w:rsidRPr="00F82145">
        <w:rPr>
          <w:rFonts w:ascii="Times New Roman" w:hAnsi="Times New Roman" w:cs="Times New Roman"/>
          <w:sz w:val="28"/>
          <w:szCs w:val="28"/>
        </w:rPr>
        <w:t>проведении общероссийского голосования по поправкам в Конституцию Российской Федерации</w:t>
      </w:r>
      <w:r w:rsidR="00FF0A34">
        <w:rPr>
          <w:rFonts w:ascii="Times New Roman" w:hAnsi="Times New Roman" w:cs="Times New Roman"/>
          <w:sz w:val="28"/>
          <w:szCs w:val="28"/>
        </w:rPr>
        <w:t>»</w:t>
      </w:r>
    </w:p>
    <w:p w:rsidR="00191844" w:rsidRPr="00F82145" w:rsidRDefault="00F82145" w:rsidP="009232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45">
        <w:rPr>
          <w:rFonts w:ascii="Times New Roman" w:hAnsi="Times New Roman" w:cs="Times New Roman"/>
          <w:sz w:val="28"/>
          <w:szCs w:val="28"/>
        </w:rPr>
        <w:t xml:space="preserve"> </w:t>
      </w:r>
      <w:r w:rsidR="00191844" w:rsidRPr="00F8214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E3483" w:rsidRPr="00F82145">
        <w:rPr>
          <w:rFonts w:ascii="Times New Roman" w:hAnsi="Times New Roman" w:cs="Times New Roman"/>
          <w:sz w:val="28"/>
          <w:szCs w:val="28"/>
        </w:rPr>
        <w:t xml:space="preserve">Выделить специальные места для размещения </w:t>
      </w:r>
      <w:r w:rsidR="00191844" w:rsidRPr="00F82145">
        <w:rPr>
          <w:rFonts w:ascii="Times New Roman" w:hAnsi="Times New Roman" w:cs="Times New Roman"/>
          <w:sz w:val="28"/>
          <w:szCs w:val="28"/>
        </w:rPr>
        <w:t>информационных материалов на территории избирательных участков Монастырщинского района Смоленской области</w:t>
      </w:r>
      <w:r w:rsidR="00191844" w:rsidRPr="00F82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общероссийского голосования по поправкам в Конституцию Российской Федерации</w:t>
      </w:r>
      <w:r w:rsidR="00BE3483" w:rsidRPr="00F82145">
        <w:rPr>
          <w:rFonts w:ascii="Times New Roman" w:hAnsi="Times New Roman" w:cs="Times New Roman"/>
          <w:sz w:val="28"/>
          <w:szCs w:val="28"/>
        </w:rPr>
        <w:t>.</w:t>
      </w:r>
    </w:p>
    <w:p w:rsidR="00BE3483" w:rsidRPr="00191844" w:rsidRDefault="00191844" w:rsidP="0019184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="00BE3483">
        <w:rPr>
          <w:rFonts w:ascii="Times New Roman" w:hAnsi="Times New Roman" w:cs="Times New Roman"/>
          <w:sz w:val="28"/>
        </w:rPr>
        <w:t xml:space="preserve">Настоящее </w:t>
      </w:r>
      <w:r w:rsidR="003B71EB">
        <w:rPr>
          <w:rFonts w:ascii="Times New Roman" w:hAnsi="Times New Roman" w:cs="Times New Roman"/>
          <w:sz w:val="28"/>
        </w:rPr>
        <w:t>распоряжение</w:t>
      </w:r>
      <w:r w:rsidR="00BE3483">
        <w:rPr>
          <w:rFonts w:ascii="Times New Roman" w:hAnsi="Times New Roman" w:cs="Times New Roman"/>
          <w:sz w:val="28"/>
        </w:rPr>
        <w:t xml:space="preserve"> </w:t>
      </w:r>
      <w:r w:rsidR="00A00100">
        <w:rPr>
          <w:rFonts w:ascii="Times New Roman" w:hAnsi="Times New Roman" w:cs="Times New Roman"/>
          <w:sz w:val="28"/>
        </w:rPr>
        <w:t>подлежит размещению на официальном сайте Администрации муниципального образования «Монастырщинский район» Смоленской области (</w:t>
      </w:r>
      <w:r>
        <w:rPr>
          <w:rFonts w:ascii="Times New Roman" w:hAnsi="Times New Roman" w:cs="Times New Roman"/>
          <w:sz w:val="28"/>
        </w:rPr>
        <w:t>Е</w:t>
      </w:r>
      <w:r w:rsidR="003B71E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М</w:t>
      </w:r>
      <w:r w:rsidR="003B71E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Тищенкова</w:t>
      </w:r>
      <w:r w:rsidR="00A00100">
        <w:rPr>
          <w:rFonts w:ascii="Times New Roman" w:hAnsi="Times New Roman" w:cs="Times New Roman"/>
          <w:sz w:val="28"/>
        </w:rPr>
        <w:t>)</w:t>
      </w:r>
      <w:r w:rsidR="00BE3483">
        <w:rPr>
          <w:rFonts w:ascii="Times New Roman" w:hAnsi="Times New Roman" w:cs="Times New Roman"/>
          <w:sz w:val="28"/>
        </w:rPr>
        <w:t xml:space="preserve">.       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B32D8A">
        <w:rPr>
          <w:rFonts w:ascii="Times New Roman" w:eastAsia="Times New Roman" w:hAnsi="Times New Roman" w:cs="Times New Roman"/>
          <w:sz w:val="28"/>
          <w:szCs w:val="28"/>
          <w:lang w:eastAsia="ar-SA"/>
        </w:rPr>
        <w:t>а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«Монастырщинский район»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B32D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В.Б. Титов</w:t>
      </w:r>
    </w:p>
    <w:p w:rsidR="009D5D73" w:rsidRDefault="0014329E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A0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607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9D5D73" w:rsidRDefault="009D5D73" w:rsidP="009232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к </w:t>
      </w:r>
      <w:r w:rsid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муниципального образования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«Монастырщинский район»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Смоленской области</w:t>
      </w:r>
    </w:p>
    <w:p w:rsidR="00546522" w:rsidRPr="003B71EB" w:rsidRDefault="00C1463B" w:rsidP="005C4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B71EB" w:rsidRP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71EB" w:rsidRPr="003B7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3C5" w:rsidRDefault="00DE53C5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2E1" w:rsidRPr="0014329E" w:rsidRDefault="009232E1" w:rsidP="00923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32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9232E1" w:rsidRDefault="009232E1" w:rsidP="009232E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A636F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Pr="006A636F">
        <w:rPr>
          <w:rFonts w:ascii="Times New Roman" w:hAnsi="Times New Roman" w:cs="Times New Roman"/>
          <w:sz w:val="28"/>
          <w:szCs w:val="28"/>
        </w:rPr>
        <w:t xml:space="preserve"> материалов на территории избирательных участков Монастырщинского района Смоленской области</w:t>
      </w:r>
      <w:r w:rsidRPr="006A63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общероссийского голосования по поправкам в Конституцию Российской Федерации</w:t>
      </w:r>
    </w:p>
    <w:p w:rsidR="009232E1" w:rsidRPr="00FA3B33" w:rsidRDefault="009232E1" w:rsidP="0092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11"/>
      </w:tblGrid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избирательного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избирательного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500194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Места для размещения </w:t>
            </w:r>
            <w:r w:rsidR="00500194" w:rsidRPr="00500194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50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материалов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FF3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Носково-2, помещение Администрации Александровского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стенды в д. Носково-2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(здание 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Александровского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здание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конторы СПК «Носково-2», магазин РАЙПО)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Досугово, помещение Администрации Александровского сельского поселения</w:t>
            </w:r>
          </w:p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стенды в д. Досугово (здание 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Александровского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магазине РАЙПО, на частном магазине ИП Жариковой Н.В.)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с. Октябрьское, помещение Администрации Соболевского сельского поселения</w:t>
            </w:r>
          </w:p>
          <w:p w:rsidR="009232E1" w:rsidRPr="00FF3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с. Октябрьское (напротив здания Администрации с/п);</w:t>
            </w:r>
          </w:p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Крапивна (возле магазина РАЙПО);</w:t>
            </w:r>
          </w:p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Слобода (возле отделения связи)</w:t>
            </w:r>
            <w:r w:rsidRPr="00D97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Соболево, помещение Администрации Соболевского сельского поселения</w:t>
            </w:r>
          </w:p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302A4C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Соболево (между зданием Администрации Соболевского с/п и сельским Домом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здании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Соболевского сельского поселения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Дмыничи (возле магазина РАЙПО)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Стегримово, помещение Администрации Соболевского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Стегримово (возле магазина РАЙПО)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здании и в здании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Соболевского сельского поселения</w:t>
            </w:r>
          </w:p>
        </w:tc>
      </w:tr>
      <w:tr w:rsidR="009232E1" w:rsidRPr="00FA3B33" w:rsidTr="00D7658D">
        <w:trPr>
          <w:trHeight w:val="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Долгие Нивы, помещение Администрации Барсуковского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302A4C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д. Долгие Нивы (около здания библиотеки, на площади около магазина РАЙПО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 помещении 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Барсуковского сельского поселения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Сычевка, помещение Администрации Барсуковского сельского поселения</w:t>
            </w:r>
          </w:p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стенды:  д. Сычевка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Барсуковского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около здания Сычевского СДК);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Родьковка (около здания Родьковского медпункта)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Барсуки, помещение Администрации Барсуковского сельского поселения</w:t>
            </w:r>
          </w:p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п. Турковского торфопредприятия (около здания Турковского СДК, около магазина РАЙПО); информационный стенд д. Барсуки (около здания Барсуковского сельского клуба)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Слобода, помещение Администрации  Александровского сельского поселения </w:t>
            </w:r>
          </w:p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стенды д. Слобода (административное здание СПК «Вихра», здание сельского клуба), информационный стенд д. Скреплево (на здании магазина РАЙПО), </w:t>
            </w:r>
          </w:p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Котово (около здания бывшей конторы)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Михайловка, помещение Администрации Новомихайловского сельского поселения</w:t>
            </w:r>
          </w:p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 Новомихайловское (возле магазина РАЙПО);</w:t>
            </w:r>
          </w:p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Вачково, д. Доманово, д. Кислое, д. Перепечино, д. Новомихайловское, д. Колодино (информационные стенды ферм ПСК «Новомихайловский»);</w:t>
            </w:r>
          </w:p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Михайловка (у входа в здание и в здании Администрации с/п)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Лыза, помещение Лызянского сельского клуба</w:t>
            </w:r>
          </w:p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д. Лыза (возле магазина РАЙПО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Лызянского сельского клуба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д. Жуково (напротив дома № 35)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Железняк-1, помещение Администрации Гоголевского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д. Железняк (возле магазина РАЙПО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Гоголевского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здании Железняковского СДК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Гоголевка, помещение Администрации Гоголевского сельского поселения</w:t>
            </w:r>
          </w:p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 Гоголевка (возле магазина РАЙПО, возле магазина ЧП «Чертков»);</w:t>
            </w:r>
          </w:p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 Сливино (возле места торговли автолавки); Информационный стенд в д. Вепри (возле места торговли автолавки)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Багрецы, помещение Администрации Гоголевского сельского поселения</w:t>
            </w:r>
          </w:p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 Багрецы (на здании ПСК «Заря»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помещении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Гоголевского сельского поселения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информационный стенд в д. Дудино у дома № 10</w:t>
            </w:r>
          </w:p>
        </w:tc>
      </w:tr>
      <w:tr w:rsidR="009232E1" w:rsidRPr="00FA3B33" w:rsidTr="00D7658D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Татарск, помещение Администрации Татарского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д. Татарск (возле магазина «Успех»)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информационный стенд в 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Татарского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в Татарском СДК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Доброселье, помещение Администрации  Татарского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 Доброселье</w:t>
            </w:r>
          </w:p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(возле здания магазина ИП Мартыновская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и на здании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 Татарского сельского поселения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Раевка, помещение Администрации Татарского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 Раевка (возле здания столовой СПК «Раевка-АГРО»)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информационный стенд в 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 Татарского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в Раёвском СДК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Любавичи, помещение Администрации Гоголевского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 Любавичи (возле частного магазина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помещении и на здании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Гоголевского сельского поселения</w:t>
            </w: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D97FC7" w:rsidRDefault="009232E1" w:rsidP="00D76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Кадино, </w:t>
            </w:r>
            <w:r w:rsidRPr="00D97FC7">
              <w:rPr>
                <w:rFonts w:ascii="Times New Roman" w:hAnsi="Times New Roman" w:cs="Times New Roman"/>
                <w:sz w:val="24"/>
              </w:rPr>
              <w:t>помещение Кадинского СДК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 Кадино (возле магазина РАЙПО)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информационный стенд в здании</w:t>
            </w:r>
            <w:r w:rsidRPr="00D97FC7">
              <w:rPr>
                <w:rFonts w:ascii="Times New Roman" w:hAnsi="Times New Roman" w:cs="Times New Roman"/>
                <w:sz w:val="24"/>
              </w:rPr>
              <w:t xml:space="preserve"> Кадинского СДК</w:t>
            </w:r>
            <w:r>
              <w:rPr>
                <w:rFonts w:ascii="Times New Roman" w:hAnsi="Times New Roman" w:cs="Times New Roman"/>
                <w:sz w:val="24"/>
              </w:rPr>
              <w:t xml:space="preserve"> и в конторе СПК «Высокое»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п. Монастырщина, помещение районного Дома культуры</w:t>
            </w:r>
          </w:p>
          <w:p w:rsidR="009232E1" w:rsidRPr="00D97FC7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Рекламные щиты п. Монастырщина (возле автобусной станции, закусочной «Зодиак», ул. Советская напротив ресторана «Вихра»)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D97FC7" w:rsidRDefault="009232E1" w:rsidP="00D76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FC7">
              <w:rPr>
                <w:rFonts w:ascii="Times New Roman" w:hAnsi="Times New Roman" w:cs="Times New Roman"/>
                <w:sz w:val="24"/>
              </w:rPr>
              <w:t>Центр п. Монастырщина, помещение Администрации муниципального образования «Монастырщинский район» Смоленской области (отдел по городскому хозяйству)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F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Рекламные щиты п. Монастырщина (возле автобусной станции, закусочной «Зодиак», ул. Советская напротив ресторана «Вихра»)</w:t>
            </w:r>
          </w:p>
          <w:p w:rsidR="009232E1" w:rsidRPr="00D97FC7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1463B" w:rsidRPr="00FA3B33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242"/>
        <w:gridCol w:w="142"/>
      </w:tblGrid>
      <w:tr w:rsidR="00FA3B33" w:rsidRPr="00FA3B33" w:rsidTr="00C1463B">
        <w:tc>
          <w:tcPr>
            <w:tcW w:w="4962" w:type="dxa"/>
          </w:tcPr>
          <w:p w:rsidR="00C1463B" w:rsidRPr="00FA3B33" w:rsidRDefault="00C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</w:tcPr>
          <w:p w:rsidR="00C1463B" w:rsidRPr="00FA3B33" w:rsidRDefault="00C1463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2" w:type="dxa"/>
          </w:tcPr>
          <w:p w:rsidR="00C1463B" w:rsidRPr="00FA3B33" w:rsidRDefault="00C146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1463B" w:rsidRPr="00FA3B33" w:rsidRDefault="00C1463B" w:rsidP="00C1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1463B" w:rsidRPr="00FA3B33" w:rsidRDefault="00C1463B" w:rsidP="00C1463B">
      <w:pPr>
        <w:spacing w:after="0" w:line="240" w:lineRule="auto"/>
      </w:pPr>
    </w:p>
    <w:p w:rsidR="002947F3" w:rsidRPr="00FA3B33" w:rsidRDefault="002947F3"/>
    <w:sectPr w:rsidR="002947F3" w:rsidRPr="00FA3B33" w:rsidSect="005C4768">
      <w:headerReference w:type="default" r:id="rId10"/>
      <w:footerReference w:type="first" r:id="rId11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C8" w:rsidRDefault="001417C8" w:rsidP="00F93BC2">
      <w:pPr>
        <w:spacing w:after="0" w:line="240" w:lineRule="auto"/>
      </w:pPr>
      <w:r>
        <w:separator/>
      </w:r>
    </w:p>
  </w:endnote>
  <w:endnote w:type="continuationSeparator" w:id="0">
    <w:p w:rsidR="001417C8" w:rsidRDefault="001417C8" w:rsidP="00F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5C" w:rsidRPr="007B075C" w:rsidRDefault="007B075C">
    <w:pPr>
      <w:pStyle w:val="aa"/>
      <w:rPr>
        <w:sz w:val="16"/>
      </w:rPr>
    </w:pPr>
    <w:r>
      <w:rPr>
        <w:sz w:val="16"/>
      </w:rPr>
      <w:t>Рег. № 0159-р от 10.06.2020, Подписано ЭП: Титов Виктор Борисович, "Глава МО ""Монастырщинский район"" Смоленской области" 10.06.2020 17:56:25,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C8" w:rsidRDefault="001417C8" w:rsidP="00F93BC2">
      <w:pPr>
        <w:spacing w:after="0" w:line="240" w:lineRule="auto"/>
      </w:pPr>
      <w:r>
        <w:separator/>
      </w:r>
    </w:p>
  </w:footnote>
  <w:footnote w:type="continuationSeparator" w:id="0">
    <w:p w:rsidR="001417C8" w:rsidRDefault="001417C8" w:rsidP="00F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13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768" w:rsidRPr="00F3588C" w:rsidRDefault="005C4768">
        <w:pPr>
          <w:pStyle w:val="a8"/>
          <w:jc w:val="center"/>
          <w:rPr>
            <w:rFonts w:ascii="Times New Roman" w:hAnsi="Times New Roman" w:cs="Times New Roman"/>
          </w:rPr>
        </w:pPr>
        <w:r w:rsidRPr="00F3588C">
          <w:rPr>
            <w:rFonts w:ascii="Times New Roman" w:hAnsi="Times New Roman" w:cs="Times New Roman"/>
          </w:rPr>
          <w:fldChar w:fldCharType="begin"/>
        </w:r>
        <w:r w:rsidRPr="00F3588C">
          <w:rPr>
            <w:rFonts w:ascii="Times New Roman" w:hAnsi="Times New Roman" w:cs="Times New Roman"/>
          </w:rPr>
          <w:instrText>PAGE   \* MERGEFORMAT</w:instrText>
        </w:r>
        <w:r w:rsidRPr="00F3588C">
          <w:rPr>
            <w:rFonts w:ascii="Times New Roman" w:hAnsi="Times New Roman" w:cs="Times New Roman"/>
          </w:rPr>
          <w:fldChar w:fldCharType="separate"/>
        </w:r>
        <w:r w:rsidR="005E24EB">
          <w:rPr>
            <w:rFonts w:ascii="Times New Roman" w:hAnsi="Times New Roman" w:cs="Times New Roman"/>
            <w:noProof/>
          </w:rPr>
          <w:t>4</w:t>
        </w:r>
        <w:r w:rsidRPr="00F3588C">
          <w:rPr>
            <w:rFonts w:ascii="Times New Roman" w:hAnsi="Times New Roman" w:cs="Times New Roman"/>
          </w:rPr>
          <w:fldChar w:fldCharType="end"/>
        </w:r>
      </w:p>
    </w:sdtContent>
  </w:sdt>
  <w:p w:rsidR="005C4768" w:rsidRDefault="005C47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B"/>
    <w:rsid w:val="00006E17"/>
    <w:rsid w:val="00046BE2"/>
    <w:rsid w:val="000542AD"/>
    <w:rsid w:val="000A11B3"/>
    <w:rsid w:val="000C4651"/>
    <w:rsid w:val="000E1751"/>
    <w:rsid w:val="000F43CF"/>
    <w:rsid w:val="00102812"/>
    <w:rsid w:val="001417C8"/>
    <w:rsid w:val="0014329E"/>
    <w:rsid w:val="00191844"/>
    <w:rsid w:val="00275848"/>
    <w:rsid w:val="002947F3"/>
    <w:rsid w:val="002A31F1"/>
    <w:rsid w:val="002A499A"/>
    <w:rsid w:val="002D5478"/>
    <w:rsid w:val="002D7C70"/>
    <w:rsid w:val="002E68AC"/>
    <w:rsid w:val="00333648"/>
    <w:rsid w:val="003338CB"/>
    <w:rsid w:val="003B71EB"/>
    <w:rsid w:val="003C2389"/>
    <w:rsid w:val="003C6EC9"/>
    <w:rsid w:val="003D12E5"/>
    <w:rsid w:val="003D322F"/>
    <w:rsid w:val="00442020"/>
    <w:rsid w:val="004A40F6"/>
    <w:rsid w:val="004C2ACD"/>
    <w:rsid w:val="00500194"/>
    <w:rsid w:val="00502F54"/>
    <w:rsid w:val="005054EF"/>
    <w:rsid w:val="0051571F"/>
    <w:rsid w:val="00536F35"/>
    <w:rsid w:val="00546522"/>
    <w:rsid w:val="00551045"/>
    <w:rsid w:val="00591420"/>
    <w:rsid w:val="005B183E"/>
    <w:rsid w:val="005C4768"/>
    <w:rsid w:val="005E0987"/>
    <w:rsid w:val="005E24EB"/>
    <w:rsid w:val="005E57E0"/>
    <w:rsid w:val="00644D88"/>
    <w:rsid w:val="00663850"/>
    <w:rsid w:val="006A636F"/>
    <w:rsid w:val="006C45F4"/>
    <w:rsid w:val="006F6862"/>
    <w:rsid w:val="00732944"/>
    <w:rsid w:val="007530D2"/>
    <w:rsid w:val="00791839"/>
    <w:rsid w:val="007A2DB4"/>
    <w:rsid w:val="007B075C"/>
    <w:rsid w:val="007F5F98"/>
    <w:rsid w:val="007F6228"/>
    <w:rsid w:val="00870EB6"/>
    <w:rsid w:val="008B0AD8"/>
    <w:rsid w:val="008D7A1C"/>
    <w:rsid w:val="0090468F"/>
    <w:rsid w:val="00916B7D"/>
    <w:rsid w:val="0092106C"/>
    <w:rsid w:val="009232E1"/>
    <w:rsid w:val="00923F10"/>
    <w:rsid w:val="009C1070"/>
    <w:rsid w:val="009D5D73"/>
    <w:rsid w:val="009F1A44"/>
    <w:rsid w:val="00A00100"/>
    <w:rsid w:val="00A22987"/>
    <w:rsid w:val="00A54E3D"/>
    <w:rsid w:val="00AA2472"/>
    <w:rsid w:val="00AC53F1"/>
    <w:rsid w:val="00AE0173"/>
    <w:rsid w:val="00AE1F58"/>
    <w:rsid w:val="00B075B8"/>
    <w:rsid w:val="00B20E41"/>
    <w:rsid w:val="00B32D8A"/>
    <w:rsid w:val="00B3674E"/>
    <w:rsid w:val="00B54F8C"/>
    <w:rsid w:val="00B713C7"/>
    <w:rsid w:val="00B92F72"/>
    <w:rsid w:val="00B94AAF"/>
    <w:rsid w:val="00BE3483"/>
    <w:rsid w:val="00BF652A"/>
    <w:rsid w:val="00C1463B"/>
    <w:rsid w:val="00C14B7D"/>
    <w:rsid w:val="00C30975"/>
    <w:rsid w:val="00C6072B"/>
    <w:rsid w:val="00C64F59"/>
    <w:rsid w:val="00D05CB9"/>
    <w:rsid w:val="00D777DA"/>
    <w:rsid w:val="00D97FC7"/>
    <w:rsid w:val="00DA03A1"/>
    <w:rsid w:val="00DE53C5"/>
    <w:rsid w:val="00DF173C"/>
    <w:rsid w:val="00E26F1C"/>
    <w:rsid w:val="00E35BA4"/>
    <w:rsid w:val="00E42321"/>
    <w:rsid w:val="00E429D0"/>
    <w:rsid w:val="00E47709"/>
    <w:rsid w:val="00E64012"/>
    <w:rsid w:val="00EC10F3"/>
    <w:rsid w:val="00EF16C7"/>
    <w:rsid w:val="00F3588C"/>
    <w:rsid w:val="00F442AF"/>
    <w:rsid w:val="00F62B58"/>
    <w:rsid w:val="00F82145"/>
    <w:rsid w:val="00F93BC2"/>
    <w:rsid w:val="00FA3B33"/>
    <w:rsid w:val="00FF0A3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36F5-2CC8-48C4-BD39-2B01FA2B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Степанова МК</cp:lastModifiedBy>
  <cp:revision>2</cp:revision>
  <cp:lastPrinted>2018-08-07T06:49:00Z</cp:lastPrinted>
  <dcterms:created xsi:type="dcterms:W3CDTF">2020-06-18T09:45:00Z</dcterms:created>
  <dcterms:modified xsi:type="dcterms:W3CDTF">2020-06-18T09:45:00Z</dcterms:modified>
</cp:coreProperties>
</file>